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服务要求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0"/>
          <w:sz w:val="36"/>
          <w:szCs w:val="36"/>
          <w:shd w:val="clear" w:fill="FFFFFF"/>
        </w:rPr>
        <w:t>应答表</w:t>
      </w:r>
    </w:p>
    <w:p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</w:rPr>
        <w:t>采购项目名称：</w:t>
      </w:r>
    </w:p>
    <w:p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</w:rPr>
        <w:t>采购项目编号：</w:t>
      </w:r>
    </w:p>
    <w:p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</w:rPr>
        <w:t>采购包号：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3086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7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序号</w:t>
            </w:r>
          </w:p>
        </w:tc>
        <w:tc>
          <w:tcPr>
            <w:tcW w:w="308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要求项</w:t>
            </w:r>
          </w:p>
        </w:tc>
        <w:tc>
          <w:tcPr>
            <w:tcW w:w="213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/>
                <w:iCs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具体要求</w:t>
            </w:r>
          </w:p>
        </w:tc>
        <w:tc>
          <w:tcPr>
            <w:tcW w:w="213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74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086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74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086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74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086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74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3086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4"/>
          <w:szCs w:val="24"/>
          <w:shd w:val="clear" w:fill="FFFFFF"/>
        </w:rPr>
        <w:t>注：1.以上表格格式行、列可增减。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MDFmMWFkYTg3NWFkOGNmMjQ2MzgxNDJhMjQ4M2YifQ=="/>
    <w:docVar w:name="KSO_WPS_MARK_KEY" w:val="e23c834b-66f6-4f6f-90b8-4ea568e0a06e"/>
  </w:docVars>
  <w:rsids>
    <w:rsidRoot w:val="207B19B6"/>
    <w:rsid w:val="207B19B6"/>
    <w:rsid w:val="4E6909F6"/>
    <w:rsid w:val="695B2376"/>
    <w:rsid w:val="6D04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106</Characters>
  <Lines>0</Lines>
  <Paragraphs>0</Paragraphs>
  <TotalTime>3</TotalTime>
  <ScaleCrop>false</ScaleCrop>
  <LinksUpToDate>false</LinksUpToDate>
  <CharactersWithSpaces>106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2023-12-03T09:40:00Z</dcterms:created>
  <dc:creator>11761</dc:creator>
  <cp:lastModifiedBy>A</cp:lastModifiedBy>
  <dcterms:modified xsi:type="dcterms:W3CDTF">2024-03-14T09:06:51Z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DB22D06737E147F0927F1A52B2C18109_13</vt:lpwstr>
  </property>
</Properties>
</file>